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36" w:rsidRPr="000E2336" w:rsidRDefault="000E2336" w:rsidP="000E2336">
      <w:pPr>
        <w:spacing w:after="0"/>
        <w:ind w:left="60" w:right="4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E2336">
        <w:rPr>
          <w:rFonts w:ascii="Times New Roman" w:hAnsi="Times New Roman" w:cs="Times New Roman"/>
          <w:b/>
          <w:sz w:val="28"/>
          <w:szCs w:val="24"/>
        </w:rPr>
        <w:t xml:space="preserve">Genowefa </w:t>
      </w:r>
      <w:proofErr w:type="spellStart"/>
      <w:r w:rsidRPr="000E2336">
        <w:rPr>
          <w:rFonts w:ascii="Times New Roman" w:hAnsi="Times New Roman" w:cs="Times New Roman"/>
          <w:b/>
          <w:sz w:val="28"/>
          <w:szCs w:val="24"/>
        </w:rPr>
        <w:t>Kosiacka-Bąk</w:t>
      </w:r>
      <w:proofErr w:type="spellEnd"/>
      <w:r w:rsidRPr="000E2336">
        <w:rPr>
          <w:rFonts w:ascii="Times New Roman" w:hAnsi="Times New Roman" w:cs="Times New Roman"/>
          <w:b/>
          <w:sz w:val="28"/>
          <w:szCs w:val="24"/>
        </w:rPr>
        <w:t>, „Ze wspomnień Dziadka i Babci"</w:t>
      </w:r>
    </w:p>
    <w:p w:rsidR="000E2336" w:rsidRPr="000E2336" w:rsidRDefault="000E2336" w:rsidP="000E2336">
      <w:pPr>
        <w:spacing w:after="0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E2336" w:rsidRPr="000E2336" w:rsidRDefault="000E2336" w:rsidP="000E2336">
      <w:pPr>
        <w:numPr>
          <w:ilvl w:val="0"/>
          <w:numId w:val="1"/>
        </w:numPr>
        <w:tabs>
          <w:tab w:val="left" w:pos="535"/>
        </w:tabs>
        <w:spacing w:after="0"/>
        <w:ind w:left="20" w:right="60" w:firstLine="3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plącz Babciu! - powiedziałam — opowiesz mi kiedy indziej, lepiej będzie skończyć teraz to wspominanie. Dziś już późno, więc lepiej iść spać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ale Babcia jeszcze długo przędła len i wycierała oczy, a łzy i tak spadały na f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ar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ch, którym była przepasana.</w:t>
      </w:r>
    </w:p>
    <w:p w:rsidR="000E2336" w:rsidRPr="000E2336" w:rsidRDefault="000E2336" w:rsidP="000E2336">
      <w:pPr>
        <w:spacing w:after="0"/>
        <w:ind w:left="20" w:right="60"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kilka dni Babcia chodziła smutna, a ja postanow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ił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 ją trochę rozweselić, dlatego prosiłam żeby mi opowiedziała, jak spędzała wieczory w młodości.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94"/>
        </w:tabs>
        <w:spacing w:after="0"/>
        <w:ind w:left="20" w:right="60" w:firstLine="3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Widzis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wnusi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po ty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latach te wspom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trochę zbladły, ale coś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tam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pamińci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zostało. Przecie nie było zawsze smutno! W tamtych latach na wsi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trza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bryło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cinżko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pracować. Chłop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mioł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tylko kuma i pług a do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 kobita rynce do roboty! Jak u siebie me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staicało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chleb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się do dziedzica na zarobek — przeważnie kopać kartofle motykami. Ale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num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młodym i tak było wesoło —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chocioz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dozorca nos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lnowoł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żeby nie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stoić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to tak pełno było śmiechu.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Umowiały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sie dziewuchy 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chłopokamy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mu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yk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albo w niedziele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edzić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pośpiwać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pograć w różne gry. A na potańcówkę jak me było butów to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sie na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bosoka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— opowiadała Babcia!</w:t>
      </w:r>
    </w:p>
    <w:p w:rsidR="000E2336" w:rsidRPr="000E2336" w:rsidRDefault="000E2336" w:rsidP="000E2336">
      <w:pPr>
        <w:tabs>
          <w:tab w:val="left" w:pos="510"/>
        </w:tabs>
        <w:spacing w:after="0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uśmiechała się do czasów swej młodości. A potem pytałam Babcię, jak to daw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ej było z nią i z innymi panami. Czy wychodziła za mąż ze swatania? Czy z upodobania?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94"/>
        </w:tabs>
        <w:spacing w:after="0"/>
        <w:ind w:left="20" w:right="60" w:firstLine="3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Oj wnusiu! W tych czasach większość dziewuch szło za mąż ze swatania. Każdo chciała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zeby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chłopok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jakieś morgi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mioł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bo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cynsto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sama nic ni miała. A chłop nawet jak to był wdowiec 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bogatsy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to i tak się godziła za niego iść. Każdo chciała, żeby po tym dzieciom było co dać jeść! Ale było tez i tak ze młode miały sic ku sobie no i wtedy było widać jak sie prowadzały. Jak kawaler chciał sie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dziewuse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przypodobać,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kupowoł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swoi pannie obarzanki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bogatsy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to nawet korale albo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wstą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zk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warkocy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Dziewucha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wysywała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mu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chustecke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 na Wielkanoc, pisała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dlo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niego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krosunk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Inne panny zazdrościły, bo nie każdego było stać na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drozse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prezynty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94"/>
        </w:tabs>
        <w:spacing w:after="0"/>
        <w:ind w:left="20" w:right="60" w:firstLine="3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Babcia jakby 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zyt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ała książkę, tak wszystko pamiętała.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94"/>
        </w:tabs>
        <w:spacing w:after="0"/>
        <w:ind w:left="20" w:right="60" w:firstLine="3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Jak dziewucha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spodziwała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drozsego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prezentu - mówiła Babcia - no! Wtedy musiała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upisać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duzo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krosunek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nawet ze 30-ci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chłopoki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potym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schodziły sie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razym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innymy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bo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wcas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posały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kunie na pastwisku 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zj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krosunk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 tym byty Świnia Wielkanocy - opowiada Babcia - no i luny poniedziałek. Dopiero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chłopoki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miały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ucieche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bo chodziły, gdzie tytko byty panny, żeby je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obloć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wodum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a loty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całymy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wiadramy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! </w:t>
      </w:r>
      <w:proofErr w:type="spellStart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Zodno</w:t>
      </w:r>
      <w:proofErr w:type="spellEnd"/>
      <w:r w:rsidRPr="000E23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dziewucha nie była pominięto — mogła</w:t>
      </w: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by sie </w:t>
      </w:r>
      <w:proofErr w:type="spellStart"/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pogniwać</w:t>
      </w:r>
      <w:proofErr w:type="spellEnd"/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! Takie to były wtedy wesołości.</w:t>
      </w:r>
    </w:p>
    <w:p w:rsidR="000E2336" w:rsidRPr="000E2336" w:rsidRDefault="000E2336" w:rsidP="000E2336">
      <w:pPr>
        <w:spacing w:after="0"/>
        <w:ind w:left="60" w:right="40"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Innym razem opowiadała mi Babcia o swojej pracy w domu, jak to było, że z tych md, które przędła powstawały potem płótna, nakrycia na stoły, łóżka a co najważniejsze koszule i ubrania.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84"/>
        </w:tabs>
        <w:spacing w:after="0"/>
        <w:ind w:left="60" w:right="40" w:firstLine="3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Ale o</w:t>
      </w:r>
      <w:r w:rsidRPr="000E2336"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pl-PL"/>
        </w:rPr>
        <w:t xml:space="preserve"> tym</w:t>
      </w: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opowiem Ci kiedy indziej -powiedziała Babcia, bo była już zmęczona!</w:t>
      </w:r>
    </w:p>
    <w:p w:rsidR="000E2336" w:rsidRPr="000E2336" w:rsidRDefault="000E2336" w:rsidP="000E2336">
      <w:pPr>
        <w:numPr>
          <w:ilvl w:val="0"/>
          <w:numId w:val="1"/>
        </w:numPr>
        <w:tabs>
          <w:tab w:val="left" w:pos="497"/>
        </w:tabs>
        <w:spacing w:after="0"/>
        <w:ind w:left="60" w:right="40" w:firstLine="32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Czas na odpoczynek. Dobrze Babciu, ja poczekam! Jutro też jest dzień, a wstawać trzeba wcześnie, bo nikt nie wylegiwał się długo w łóżku.</w:t>
      </w:r>
    </w:p>
    <w:p w:rsidR="000E2336" w:rsidRPr="000E2336" w:rsidRDefault="000E2336" w:rsidP="000E2336">
      <w:pPr>
        <w:spacing w:after="0"/>
        <w:ind w:left="60" w:right="40"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>Najpierw budziły wszystkich bociany, które już o świcie głośnym klekotaniem zapowiadały nowy dzień.</w:t>
      </w:r>
    </w:p>
    <w:p w:rsidR="00582CAD" w:rsidRPr="000E2336" w:rsidRDefault="000E2336" w:rsidP="000E2336">
      <w:pPr>
        <w:rPr>
          <w:rFonts w:ascii="Times New Roman" w:hAnsi="Times New Roman" w:cs="Times New Roman"/>
          <w:sz w:val="24"/>
          <w:szCs w:val="24"/>
        </w:rPr>
      </w:pP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Wiosną u Babci to był raj! Ale nie było wtedy za dużo czasu na opowiadanie, a zimą, kiedy śniegi sięgały nieraz dachu domu, pod kuchnią ogień trzaskał wesoło, wtedy dobrze było słuchać </w:t>
      </w:r>
      <w:r w:rsidRPr="000E2336">
        <w:rPr>
          <w:rFonts w:ascii="Times New Roman" w:eastAsia="Times New Roman" w:hAnsi="Times New Roman" w:cs="Times New Roman"/>
          <w:i/>
          <w:iCs/>
          <w:spacing w:val="-20"/>
          <w:sz w:val="24"/>
          <w:szCs w:val="24"/>
          <w:lang w:eastAsia="pl-PL"/>
        </w:rPr>
        <w:t>babcinych</w:t>
      </w:r>
      <w:r w:rsidRPr="000E2336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opowieści. I właśnie w taki zimowy wieczór, znów poprosiłam Babcię, kiedy siedziała przy kółku, aby mi opowiedziała jak to było z lnem zanim stał się płótnem a później ubraniem.</w:t>
      </w:r>
    </w:p>
    <w:sectPr w:rsidR="00582CAD" w:rsidRPr="000E2336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6"/>
        <w:szCs w:val="1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0E2336"/>
    <w:rsid w:val="000E2336"/>
    <w:rsid w:val="00483D2E"/>
    <w:rsid w:val="00582CAD"/>
    <w:rsid w:val="007A05FC"/>
    <w:rsid w:val="00987A3D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2025-08-31T17:48:00Z</dcterms:created>
  <dcterms:modified xsi:type="dcterms:W3CDTF">2025-08-31T17:59:00Z</dcterms:modified>
</cp:coreProperties>
</file>